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Приспало просо просеня...</w:t>
      </w:r>
    </w:p>
    <w:p>
      <w:r>
        <w:br/>
        <w:t xml:space="preserve"> Приспало просо просеня,&lt;br /&gt;</w:t>
        <w:br/>
        <w:t>Й попростувало просо,&lt;br /&gt;</w:t>
        <w:br/>
        <w:t>Де в ямці спало зайченя&lt;br /&gt;</w:t>
        <w:br/>
        <w:t>І в сні дивилось косо.</w:t>
      </w:r>
    </w:p>
    <w:p>
      <w:r>
        <w:br/>
        <w:t>Йому сказало просо: "Спи,&lt;br /&gt;</w:t>
        <w:br/>
        <w:t>Заплющ косеньке око.&lt;br /&gt;</w:t>
        <w:br/>
        <w:t>Залізли коники в снопи,&lt;br /&gt;</w:t>
        <w:br/>
        <w:t>І хмара спить високо.</w:t>
      </w:r>
    </w:p>
    <w:p>
      <w:r>
        <w:br/>
        <w:t>Заснув у хащі сірий вовк&lt;br /&gt;</w:t>
        <w:br/>
        <w:t>І лапою укрився.&lt;br /&gt;</w:t>
        <w:br/>
        <w:t>Твій сірий вовк в воді намок&lt;br /&gt;</w:t>
        <w:br/>
        <w:t>І спати завовчився.</w:t>
      </w:r>
    </w:p>
    <w:p>
      <w:r>
        <w:br/>
        <w:t>Заснуло поле і горби,&lt;br /&gt;</w:t>
        <w:br/>
        <w:t>І на дорозі пустка.&lt;br /&gt;</w:t>
        <w:br/>
        <w:t>В солодкім сні біля води&lt;br /&gt;</w:t>
        <w:br/>
        <w:t>Росте твоя капуста.</w:t>
      </w:r>
    </w:p>
    <w:p>
      <w:r>
        <w:br/>
        <w:t>Заплющ косеньке око й ти,&lt;br /&gt;</w:t>
        <w:br/>
        <w:t>Підстав під вухо лапку.&lt;br /&gt;</w:t>
        <w:br/>
        <w:t>Як будеш спать — будеш рости,&lt;br /&gt;</w:t>
        <w:br/>
        <w:t>Маленьке зайченятко".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Приспало просо просеня...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